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54A6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Bednjanić</w:t>
      </w:r>
      <w:proofErr w:type="spellEnd"/>
      <w:r>
        <w:rPr>
          <w:rFonts w:ascii="Arial" w:eastAsia="Arial Unicode MS" w:hAnsi="Arial" w:cs="Arial"/>
          <w:b/>
        </w:rPr>
        <w:t xml:space="preserve"> Nikolina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54A6A">
        <w:rPr>
          <w:rFonts w:ascii="Arial" w:eastAsia="Arial Unicode MS" w:hAnsi="Arial" w:cs="Arial"/>
        </w:rPr>
        <w:t>Poslovno upravljanje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54A6A">
        <w:rPr>
          <w:rFonts w:ascii="Arial" w:eastAsia="Arial Unicode MS" w:hAnsi="Arial" w:cs="Arial"/>
        </w:rPr>
        <w:t>Strukturna kompetentnost</w:t>
      </w:r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54A6A">
        <w:rPr>
          <w:rFonts w:ascii="Arial" w:eastAsia="Arial Unicode MS" w:hAnsi="Arial" w:cs="Arial"/>
        </w:rPr>
        <w:t xml:space="preserve">doc.dr.sc. Krešimir </w:t>
      </w:r>
      <w:proofErr w:type="spellStart"/>
      <w:r w:rsidR="00554A6A">
        <w:rPr>
          <w:rFonts w:ascii="Arial" w:eastAsia="Arial Unicode MS" w:hAnsi="Arial" w:cs="Arial"/>
        </w:rPr>
        <w:t>Buntak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54A6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15.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54A6A">
        <w:rPr>
          <w:rFonts w:ascii="Arial" w:eastAsia="Arial Unicode MS" w:hAnsi="Arial" w:cs="Arial"/>
          <w:b/>
        </w:rPr>
        <w:t>Bednjanić</w:t>
      </w:r>
      <w:proofErr w:type="spellEnd"/>
      <w:r w:rsidR="00554A6A">
        <w:rPr>
          <w:rFonts w:ascii="Arial" w:eastAsia="Arial Unicode MS" w:hAnsi="Arial" w:cs="Arial"/>
          <w:b/>
        </w:rPr>
        <w:t xml:space="preserve"> Nikolina     u  </w:t>
      </w:r>
      <w:r w:rsidR="00117623">
        <w:rPr>
          <w:rFonts w:ascii="Arial" w:eastAsia="Arial Unicode MS" w:hAnsi="Arial" w:cs="Arial"/>
          <w:b/>
        </w:rPr>
        <w:t>17</w:t>
      </w:r>
      <w:bookmarkStart w:id="0" w:name="_GoBack"/>
      <w:bookmarkEnd w:id="0"/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2015-07-06T06:06:00Z</cp:lastPrinted>
  <dcterms:created xsi:type="dcterms:W3CDTF">2015-07-03T07:20:00Z</dcterms:created>
  <dcterms:modified xsi:type="dcterms:W3CDTF">2015-07-06T06:06:00Z</dcterms:modified>
</cp:coreProperties>
</file>